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91" w:rsidRDefault="00A833BE" w:rsidP="00CD4729">
      <w:pPr>
        <w:pStyle w:val="10"/>
        <w:keepNext/>
        <w:keepLines/>
        <w:shd w:val="clear" w:color="auto" w:fill="auto"/>
        <w:spacing w:after="0" w:line="240" w:lineRule="auto"/>
        <w:ind w:right="60"/>
      </w:pPr>
      <w:bookmarkStart w:id="0" w:name="bookmark0"/>
      <w:r>
        <w:t>АДМИНИСТРАЦИЯ МУНИЦИПАЛЬНОГО ОБРАЗОВАНИЯ "МУХОРШИБИРСКИЙ РАЙОН"</w:t>
      </w:r>
      <w:bookmarkEnd w:id="0"/>
    </w:p>
    <w:p w:rsidR="00CD4729" w:rsidRDefault="00CD4729" w:rsidP="00CD4729">
      <w:pPr>
        <w:pStyle w:val="10"/>
        <w:keepNext/>
        <w:keepLines/>
        <w:shd w:val="clear" w:color="auto" w:fill="auto"/>
        <w:spacing w:after="0" w:line="240" w:lineRule="auto"/>
        <w:ind w:right="60"/>
      </w:pPr>
    </w:p>
    <w:p w:rsidR="001A3E91" w:rsidRDefault="00A833BE" w:rsidP="00CD4729">
      <w:pPr>
        <w:pStyle w:val="10"/>
        <w:keepNext/>
        <w:keepLines/>
        <w:shd w:val="clear" w:color="auto" w:fill="auto"/>
        <w:spacing w:after="0" w:line="240" w:lineRule="auto"/>
        <w:ind w:right="60"/>
      </w:pPr>
      <w:bookmarkStart w:id="1" w:name="bookmark1"/>
      <w:r>
        <w:t>ПОСТАНОВЛЕНИЕ</w:t>
      </w:r>
      <w:bookmarkEnd w:id="1"/>
    </w:p>
    <w:p w:rsidR="00CD4729" w:rsidRDefault="00CD4729" w:rsidP="00CD4729">
      <w:pPr>
        <w:pStyle w:val="10"/>
        <w:keepNext/>
        <w:keepLines/>
        <w:shd w:val="clear" w:color="auto" w:fill="auto"/>
        <w:spacing w:after="0" w:line="240" w:lineRule="auto"/>
        <w:ind w:right="60"/>
      </w:pPr>
    </w:p>
    <w:p w:rsidR="001A3E91" w:rsidRDefault="00CD4729" w:rsidP="00CD4729">
      <w:pPr>
        <w:pStyle w:val="3"/>
        <w:shd w:val="clear" w:color="auto" w:fill="auto"/>
        <w:tabs>
          <w:tab w:val="left" w:pos="4139"/>
        </w:tabs>
        <w:spacing w:before="0" w:after="0" w:line="240" w:lineRule="auto"/>
      </w:pPr>
      <w:r>
        <w:t>о</w:t>
      </w:r>
      <w:r w:rsidR="00A833BE">
        <w:t>т</w:t>
      </w:r>
      <w:r>
        <w:t xml:space="preserve"> 21</w:t>
      </w:r>
      <w:r w:rsidR="00A833BE">
        <w:rPr>
          <w:rStyle w:val="2"/>
        </w:rPr>
        <w:t xml:space="preserve"> </w:t>
      </w:r>
      <w:r w:rsidR="00A833BE">
        <w:t>апреля 2022 г.</w:t>
      </w:r>
      <w:r w:rsidR="00A833BE">
        <w:tab/>
        <w:t xml:space="preserve">№ </w:t>
      </w:r>
      <w:r>
        <w:t>225</w:t>
      </w:r>
    </w:p>
    <w:p w:rsidR="001A3E91" w:rsidRDefault="00A833BE" w:rsidP="00CD4729">
      <w:pPr>
        <w:pStyle w:val="3"/>
        <w:shd w:val="clear" w:color="auto" w:fill="auto"/>
        <w:spacing w:before="0" w:after="0" w:line="240" w:lineRule="auto"/>
        <w:ind w:left="40" w:hanging="40"/>
      </w:pPr>
      <w:r>
        <w:t>с. Мухоршибирь</w:t>
      </w:r>
    </w:p>
    <w:p w:rsidR="00CD4729" w:rsidRDefault="00CD4729" w:rsidP="00CD4729">
      <w:pPr>
        <w:pStyle w:val="3"/>
        <w:shd w:val="clear" w:color="auto" w:fill="auto"/>
        <w:spacing w:before="0" w:after="0" w:line="240" w:lineRule="auto"/>
        <w:ind w:left="40" w:hanging="40"/>
      </w:pPr>
    </w:p>
    <w:p w:rsidR="00CD4729" w:rsidRDefault="00CD4729" w:rsidP="00CD4729">
      <w:pPr>
        <w:pStyle w:val="3"/>
        <w:shd w:val="clear" w:color="auto" w:fill="auto"/>
        <w:spacing w:before="0" w:after="0" w:line="240" w:lineRule="auto"/>
        <w:ind w:left="40" w:hanging="40"/>
      </w:pPr>
    </w:p>
    <w:p w:rsidR="001A3E91" w:rsidRDefault="00A833BE" w:rsidP="00CD4729">
      <w:pPr>
        <w:pStyle w:val="3"/>
        <w:shd w:val="clear" w:color="auto" w:fill="auto"/>
        <w:spacing w:before="0" w:after="0" w:line="240" w:lineRule="auto"/>
        <w:ind w:left="40" w:right="3800"/>
      </w:pPr>
      <w:r>
        <w:t xml:space="preserve">О признании </w:t>
      </w:r>
      <w:proofErr w:type="gramStart"/>
      <w:r>
        <w:t>утратившим</w:t>
      </w:r>
      <w:proofErr w:type="gramEnd"/>
      <w:r>
        <w:t xml:space="preserve"> силу постановления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</w:t>
      </w:r>
    </w:p>
    <w:p w:rsidR="00CD4729" w:rsidRDefault="00CD4729" w:rsidP="00CD4729">
      <w:pPr>
        <w:pStyle w:val="3"/>
        <w:shd w:val="clear" w:color="auto" w:fill="auto"/>
        <w:spacing w:before="0" w:after="0" w:line="240" w:lineRule="auto"/>
        <w:ind w:left="40" w:right="3800"/>
      </w:pPr>
    </w:p>
    <w:p w:rsidR="00CD4729" w:rsidRDefault="00CD4729" w:rsidP="00CD4729">
      <w:pPr>
        <w:pStyle w:val="3"/>
        <w:shd w:val="clear" w:color="auto" w:fill="auto"/>
        <w:spacing w:before="0" w:after="0" w:line="240" w:lineRule="auto"/>
        <w:ind w:left="40" w:right="3800"/>
      </w:pPr>
    </w:p>
    <w:p w:rsidR="001A3E91" w:rsidRDefault="00A833BE" w:rsidP="00CD4729">
      <w:pPr>
        <w:pStyle w:val="3"/>
        <w:shd w:val="clear" w:color="auto" w:fill="auto"/>
        <w:spacing w:before="0" w:after="0" w:line="240" w:lineRule="auto"/>
        <w:ind w:left="40" w:right="20" w:firstLine="300"/>
      </w:pPr>
      <w:r>
        <w:t>В целях приведения в соответствие с действующим законодательством, постановляю:</w:t>
      </w:r>
    </w:p>
    <w:p w:rsidR="001A3E91" w:rsidRDefault="00A833BE" w:rsidP="00CD4729">
      <w:pPr>
        <w:pStyle w:val="3"/>
        <w:numPr>
          <w:ilvl w:val="0"/>
          <w:numId w:val="1"/>
        </w:numPr>
        <w:shd w:val="clear" w:color="auto" w:fill="auto"/>
        <w:tabs>
          <w:tab w:val="left" w:pos="765"/>
        </w:tabs>
        <w:spacing w:before="0" w:after="0" w:line="240" w:lineRule="auto"/>
        <w:ind w:left="40" w:right="20" w:firstLine="300"/>
      </w:pPr>
      <w:proofErr w:type="gramStart"/>
      <w:r>
        <w:t>Признать утратившим силу постановление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от 03.09.2020г №563 «Об утверждении Порядка выдачи разрешения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кг.), подъемов привязных аэростатов над населенными пунктами, расположенными на территории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район», а также</w:t>
      </w:r>
      <w:proofErr w:type="gramEnd"/>
      <w:r>
        <w:t xml:space="preserve"> посадки (взлета) на расположенные в границах населенных пунктов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площадки, сведения о которых не опубликованы в документах аэронавигационной информации».</w:t>
      </w:r>
    </w:p>
    <w:p w:rsidR="001A3E91" w:rsidRDefault="00A833BE" w:rsidP="00CD4729">
      <w:pPr>
        <w:pStyle w:val="3"/>
        <w:numPr>
          <w:ilvl w:val="0"/>
          <w:numId w:val="1"/>
        </w:numPr>
        <w:shd w:val="clear" w:color="auto" w:fill="auto"/>
        <w:tabs>
          <w:tab w:val="left" w:pos="748"/>
        </w:tabs>
        <w:spacing w:before="0" w:after="0" w:line="240" w:lineRule="auto"/>
        <w:ind w:left="40" w:firstLine="300"/>
      </w:pPr>
      <w:proofErr w:type="gramStart"/>
      <w:r>
        <w:t>Контроль за</w:t>
      </w:r>
      <w:proofErr w:type="gramEnd"/>
      <w:r>
        <w:t xml:space="preserve"> исполнение</w:t>
      </w:r>
      <w:r w:rsidR="00CD4729">
        <w:t>м</w:t>
      </w:r>
      <w:r>
        <w:t xml:space="preserve"> настояще</w:t>
      </w:r>
      <w:r w:rsidR="00CD4729">
        <w:t>го</w:t>
      </w:r>
      <w:r>
        <w:t xml:space="preserve"> постановления оставляю за собой.</w:t>
      </w:r>
    </w:p>
    <w:p w:rsidR="00CD4729" w:rsidRDefault="00CD4729" w:rsidP="00CD4729">
      <w:pPr>
        <w:pStyle w:val="3"/>
        <w:shd w:val="clear" w:color="auto" w:fill="auto"/>
        <w:tabs>
          <w:tab w:val="left" w:pos="748"/>
        </w:tabs>
        <w:spacing w:before="0" w:after="0" w:line="240" w:lineRule="auto"/>
      </w:pPr>
    </w:p>
    <w:p w:rsidR="00CD4729" w:rsidRDefault="00CD4729" w:rsidP="00CD4729">
      <w:pPr>
        <w:pStyle w:val="3"/>
        <w:shd w:val="clear" w:color="auto" w:fill="auto"/>
        <w:tabs>
          <w:tab w:val="left" w:pos="748"/>
        </w:tabs>
        <w:spacing w:before="0" w:after="0" w:line="240" w:lineRule="auto"/>
      </w:pPr>
    </w:p>
    <w:p w:rsidR="00CD4729" w:rsidRDefault="00CD4729" w:rsidP="00CD4729">
      <w:pPr>
        <w:pStyle w:val="3"/>
        <w:shd w:val="clear" w:color="auto" w:fill="auto"/>
        <w:tabs>
          <w:tab w:val="left" w:pos="748"/>
        </w:tabs>
        <w:spacing w:before="0" w:after="0" w:line="240" w:lineRule="auto"/>
      </w:pPr>
    </w:p>
    <w:p w:rsidR="00CD4729" w:rsidRDefault="00CD4729" w:rsidP="00CD4729">
      <w:pPr>
        <w:pStyle w:val="3"/>
        <w:shd w:val="clear" w:color="auto" w:fill="auto"/>
        <w:tabs>
          <w:tab w:val="left" w:pos="748"/>
        </w:tabs>
        <w:spacing w:before="0" w:after="0" w:line="240" w:lineRule="auto"/>
      </w:pPr>
      <w:r>
        <w:t>Первый заместитель руководителя</w:t>
      </w:r>
    </w:p>
    <w:p w:rsidR="00CD4729" w:rsidRDefault="00CD4729" w:rsidP="00CD4729">
      <w:pPr>
        <w:pStyle w:val="3"/>
        <w:shd w:val="clear" w:color="auto" w:fill="auto"/>
        <w:tabs>
          <w:tab w:val="left" w:pos="748"/>
        </w:tabs>
        <w:spacing w:before="0" w:after="0" w:line="240" w:lineRule="auto"/>
      </w:pPr>
      <w:r>
        <w:t>администрации муниципального образования</w:t>
      </w:r>
    </w:p>
    <w:p w:rsidR="00CD4729" w:rsidRDefault="00CD4729" w:rsidP="00CD4729">
      <w:pPr>
        <w:pStyle w:val="3"/>
        <w:shd w:val="clear" w:color="auto" w:fill="auto"/>
        <w:tabs>
          <w:tab w:val="left" w:pos="748"/>
        </w:tabs>
        <w:spacing w:before="0" w:after="0" w:line="240" w:lineRule="auto"/>
      </w:pPr>
      <w:r>
        <w:t>«</w:t>
      </w:r>
      <w:proofErr w:type="spellStart"/>
      <w:r>
        <w:t>Мухоршибирский</w:t>
      </w:r>
      <w:proofErr w:type="spellEnd"/>
      <w:r>
        <w:t xml:space="preserve"> район»                                                                 О.П. </w:t>
      </w:r>
      <w:proofErr w:type="spellStart"/>
      <w:r>
        <w:t>Кожевин</w:t>
      </w:r>
      <w:proofErr w:type="spellEnd"/>
    </w:p>
    <w:sectPr w:rsidR="00CD4729" w:rsidSect="00CD4729">
      <w:type w:val="continuous"/>
      <w:pgSz w:w="11905" w:h="16837"/>
      <w:pgMar w:top="709" w:right="990" w:bottom="460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D12" w:rsidRDefault="003F6D12" w:rsidP="001A3E91">
      <w:r>
        <w:separator/>
      </w:r>
    </w:p>
  </w:endnote>
  <w:endnote w:type="continuationSeparator" w:id="0">
    <w:p w:rsidR="003F6D12" w:rsidRDefault="003F6D12" w:rsidP="001A3E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D12" w:rsidRDefault="003F6D12"/>
  </w:footnote>
  <w:footnote w:type="continuationSeparator" w:id="0">
    <w:p w:rsidR="003F6D12" w:rsidRDefault="003F6D1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C3AEB"/>
    <w:multiLevelType w:val="multilevel"/>
    <w:tmpl w:val="A52AC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1A3E91"/>
    <w:rsid w:val="000D6BDE"/>
    <w:rsid w:val="001321DA"/>
    <w:rsid w:val="001A3E91"/>
    <w:rsid w:val="003F6D12"/>
    <w:rsid w:val="00A833BE"/>
    <w:rsid w:val="00CD4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3E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A3E9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1A3E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a4">
    <w:name w:val="Основной текст_"/>
    <w:basedOn w:val="a0"/>
    <w:link w:val="3"/>
    <w:rsid w:val="001A3E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1">
    <w:name w:val="Основной текст1"/>
    <w:basedOn w:val="a4"/>
    <w:rsid w:val="001A3E91"/>
    <w:rPr>
      <w:u w:val="single"/>
    </w:rPr>
  </w:style>
  <w:style w:type="character" w:customStyle="1" w:styleId="2">
    <w:name w:val="Основной текст2"/>
    <w:basedOn w:val="a4"/>
    <w:rsid w:val="001A3E91"/>
  </w:style>
  <w:style w:type="character" w:customStyle="1" w:styleId="-1pt">
    <w:name w:val="Основной текст + Интервал -1 pt"/>
    <w:basedOn w:val="a4"/>
    <w:rsid w:val="001A3E91"/>
    <w:rPr>
      <w:spacing w:val="-30"/>
    </w:rPr>
  </w:style>
  <w:style w:type="paragraph" w:customStyle="1" w:styleId="10">
    <w:name w:val="Заголовок №1"/>
    <w:basedOn w:val="a"/>
    <w:link w:val="1"/>
    <w:rsid w:val="001A3E91"/>
    <w:pPr>
      <w:shd w:val="clear" w:color="auto" w:fill="FFFFFF"/>
      <w:spacing w:after="36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1A3E91"/>
    <w:pPr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2022-04-27T05:33:00Z</dcterms:created>
  <dcterms:modified xsi:type="dcterms:W3CDTF">2022-04-27T05:36:00Z</dcterms:modified>
</cp:coreProperties>
</file>